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6"/>
          <w:szCs w:val="36"/>
          <w:shd w:val="clear" w:color="auto" w:fill="FFFFFF"/>
        </w:rPr>
        <w:t>全国高等教育自学考试</w:t>
      </w:r>
    </w:p>
    <w:p>
      <w:pPr>
        <w:jc w:val="center"/>
        <w:rPr>
          <w:rFonts w:ascii="黑体" w:hAnsi="黑体" w:eastAsia="黑体" w:cs="宋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6"/>
          <w:szCs w:val="36"/>
          <w:shd w:val="clear" w:color="auto" w:fill="FFFFFF"/>
        </w:rPr>
        <w:t>考场规则</w:t>
      </w:r>
    </w:p>
    <w:p>
      <w:pPr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1．考生在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考前20分钟凭浙江省自学考试《准考证》（考试通知单）和有效期内的二代身份证（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含</w:t>
      </w:r>
      <w:bookmarkStart w:id="2" w:name="_GoBack"/>
      <w:bookmarkEnd w:id="2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军人身份证）进入考场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按监考教师指定位置入座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，并将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《准考证》（考试通知单）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和有效身份证件放在考桌左上角。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证件不全或迟到超过15分钟均不得进入考场。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2．</w:t>
      </w:r>
      <w:bookmarkStart w:id="0" w:name="_Hlk148360665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考生进入考场，除携带考试必需的2B铅笔、黑色签字笔、橡皮等文具用品外，一律不得携带其他物品参加考试。</w:t>
      </w:r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em w:val="dot"/>
        </w:rPr>
        <w:t>严禁携带手机</w:t>
      </w:r>
      <w:bookmarkStart w:id="1" w:name="_Hlk148360524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em w:val="dot"/>
        </w:rPr>
        <w:t>等各种无线通讯工具、电子存储记忆录放设备等物品</w:t>
      </w:r>
      <w:bookmarkEnd w:id="1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em w:val="dot"/>
        </w:rPr>
        <w:t>进入考场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允许使用计算器的课程，计算器不得有程序储存功能。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．考生答题前必须在试卷和答题纸规定的地方正确、清楚地填写课程名称、姓名、准考证号，抄写《诚信考试承诺书》并签名；在答题纸规定的地方粘贴准考证号条形码；认真核对答题纸上粘贴的条形码上的姓名、准考证号与自己的姓名、准考证号是否一致，A、B卷课程还需填涂相应标记；凡漏填、错填或字迹不清的答题纸无效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4．考生遇试卷、答题纸分发错误及试题字迹模糊等问题，可举手询问，监考人员应当众答复；涉及试题内容的疑问，不得向监考人员询问。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．答案须全部答在答题纸上，选择题用2B铅笔填涂，非选择题用0.5毫米及以上黑色签字笔在规定区域内作答。答题时字迹要清楚、工整。不得使用涂改液、修正带、透明胶，不得用规定以外的笔答题，不得在答题纸上自加附页或贴纸答题，答案不得书写在规定区域以外，禁止在答卷上做任何标记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6．考生在考场内必须保持安静，严格遵守考场纪律。考试时不准吸烟，不准交头接耳、左顾右盼、喧哗吵闹，不准夹带、传递资料，不准偷看、抄袭、换卷或代考。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7．考生在开考十五分钟后不准入场；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交卷出场时间不得早于每课程考试结束前30分钟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；经监考人员核对试卷、答题纸和草稿纸后才能交卷离开考场；离场后不得再进入考场续考，不得在考场附近逗留或讨论答题情况。考试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终场时间一到，考生必须立即停止答卷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，并将试卷、答题纸整理后放在书桌上。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严禁将试卷、答题纸、草稿纸带出考场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8．考生要自觉服从监考员等考试工作人员管理，不得以任何理由妨碍监考员等考试工作人员履行职责，不得扰乱考场及其他考试工作地点的秩序。对扰乱考场秩序、恐吓或威胁监考人员人身安全的考生将移交公安机关追究责任，并通知考生所在单位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9．对违规考生，按《国家教育考试违规处理办法》规定，视情节轻重给予取消考试成绩、停考、延迟毕业直至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追究其刑事责任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等处理。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ZjkyY2E0NzM0Yzc4MmEyZTVhZDJlZDRjNmJmZDkifQ=="/>
  </w:docVars>
  <w:rsids>
    <w:rsidRoot w:val="00E56B81"/>
    <w:rsid w:val="003E641D"/>
    <w:rsid w:val="004A6920"/>
    <w:rsid w:val="004C7C6B"/>
    <w:rsid w:val="00B81BE3"/>
    <w:rsid w:val="00E45157"/>
    <w:rsid w:val="00E56B81"/>
    <w:rsid w:val="2DB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849</Characters>
  <Lines>7</Lines>
  <Paragraphs>1</Paragraphs>
  <TotalTime>7</TotalTime>
  <ScaleCrop>false</ScaleCrop>
  <LinksUpToDate>false</LinksUpToDate>
  <CharactersWithSpaces>996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2023-10-16T05:57:00Z</dcterms:created>
  <dc:creator>兴 沈</dc:creator>
  <cp:lastModifiedBy>丁丁</cp:lastModifiedBy>
  <dcterms:modified xsi:type="dcterms:W3CDTF">2024-04-07T00:29:22Z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1FCD4F38F8414786B8763CB341F8EA8D_12</vt:lpwstr>
  </property>
</Properties>
</file>